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4C5984F1" w14:textId="0CB67279" w:rsidR="000E17F2" w:rsidRPr="00AF3A48" w:rsidRDefault="00AF3A48">
      <w:pPr>
        <w:spacing w:before="60" w:line="400" w:lineRule="atLeast"/>
        <w:outlineLvl w:val="0"/>
        <w:rPr>
          <w:b/>
          <w:bCs/>
          <w:color w:val="000000"/>
        </w:rPr>
      </w:pPr>
      <w:commentRangeStart w:id="1"/>
      <w:r>
        <w:rPr>
          <w:b/>
          <w:bCs/>
          <w:color w:val="000000"/>
        </w:rPr>
        <w:t>Text</w:t>
      </w:r>
      <w:commentRangeEnd w:id="1"/>
      <w:r>
        <w:rPr>
          <w:rStyle w:val="CommentReference"/>
        </w:rPr>
        <w:commentReference w:id="1"/>
      </w: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728D0A00" w14:textId="77777777" w:rsidR="001A39D2" w:rsidRDefault="001A39D2">
      <w:pPr>
        <w:spacing w:before="60" w:line="400" w:lineRule="atLeast"/>
        <w:outlineLvl w:val="0"/>
        <w:rPr>
          <w:color w:val="000000"/>
        </w:rPr>
      </w:pPr>
    </w:p>
    <w:p w14:paraId="6026A217" w14:textId="77777777" w:rsidR="001A39D2" w:rsidRDefault="001A39D2">
      <w:pPr>
        <w:spacing w:before="60" w:line="400" w:lineRule="atLeast"/>
        <w:outlineLvl w:val="0"/>
        <w:rPr>
          <w:color w:val="000000"/>
        </w:rPr>
      </w:pPr>
    </w:p>
    <w:p w14:paraId="3EBB2C61" w14:textId="77777777" w:rsidR="001A39D2" w:rsidRDefault="001A39D2">
      <w:pPr>
        <w:spacing w:before="60" w:line="400" w:lineRule="atLeast"/>
        <w:outlineLvl w:val="0"/>
        <w:rPr>
          <w:color w:val="000000"/>
        </w:rPr>
      </w:pPr>
    </w:p>
    <w:p w14:paraId="463255F3" w14:textId="77777777" w:rsidR="001A39D2" w:rsidRDefault="001A39D2">
      <w:pPr>
        <w:spacing w:before="60" w:line="400" w:lineRule="atLeast"/>
        <w:outlineLvl w:val="0"/>
        <w:rPr>
          <w:color w:val="000000"/>
        </w:rPr>
      </w:pPr>
    </w:p>
    <w:p w14:paraId="7EB651A9" w14:textId="77777777" w:rsidR="001A39D2" w:rsidRDefault="001A39D2">
      <w:pPr>
        <w:spacing w:before="60" w:line="400" w:lineRule="atLeast"/>
        <w:outlineLvl w:val="0"/>
        <w:rPr>
          <w:color w:val="000000"/>
        </w:rPr>
      </w:pPr>
    </w:p>
    <w:p w14:paraId="2D09EE21" w14:textId="77777777" w:rsidR="001A39D2" w:rsidRDefault="001A39D2">
      <w:pPr>
        <w:spacing w:before="60" w:line="400" w:lineRule="atLeast"/>
        <w:outlineLvl w:val="0"/>
        <w:rPr>
          <w:color w:val="000000"/>
        </w:rPr>
      </w:pPr>
    </w:p>
    <w:p w14:paraId="547E7F45" w14:textId="77777777" w:rsidR="001A39D2" w:rsidRDefault="001A39D2">
      <w:pPr>
        <w:spacing w:before="60" w:line="400" w:lineRule="atLeast"/>
        <w:outlineLvl w:val="0"/>
        <w:rPr>
          <w:color w:val="000000"/>
        </w:rPr>
      </w:pPr>
    </w:p>
    <w:p w14:paraId="60EA7047" w14:textId="77777777" w:rsidR="001A39D2" w:rsidRDefault="001A39D2">
      <w:pPr>
        <w:spacing w:before="60" w:line="400" w:lineRule="atLeast"/>
        <w:outlineLvl w:val="0"/>
        <w:rPr>
          <w:color w:val="000000"/>
        </w:rPr>
      </w:pPr>
    </w:p>
    <w:p w14:paraId="2EA3D301" w14:textId="77777777" w:rsidR="001A39D2" w:rsidRDefault="001A39D2">
      <w:pPr>
        <w:spacing w:before="60" w:line="400" w:lineRule="atLeast"/>
        <w:outlineLvl w:val="0"/>
        <w:rPr>
          <w:color w:val="000000"/>
        </w:rPr>
      </w:pPr>
    </w:p>
    <w:p w14:paraId="591E9F9E" w14:textId="77777777" w:rsidR="001A39D2" w:rsidRDefault="001A39D2">
      <w:pPr>
        <w:spacing w:before="60" w:line="400" w:lineRule="atLeast"/>
        <w:outlineLvl w:val="0"/>
        <w:rPr>
          <w:color w:val="000000"/>
        </w:rPr>
      </w:pPr>
    </w:p>
    <w:p w14:paraId="18A4D9E7" w14:textId="77777777" w:rsidR="001A39D2" w:rsidRDefault="001A39D2">
      <w:pPr>
        <w:spacing w:before="60" w:line="400" w:lineRule="atLeast"/>
        <w:outlineLvl w:val="0"/>
        <w:rPr>
          <w:color w:val="000000"/>
        </w:rPr>
      </w:pPr>
    </w:p>
    <w:p w14:paraId="7A06538B" w14:textId="77777777" w:rsidR="001A39D2" w:rsidRDefault="001A39D2">
      <w:pPr>
        <w:spacing w:before="60" w:line="400" w:lineRule="atLeast"/>
        <w:outlineLvl w:val="0"/>
        <w:rPr>
          <w:color w:val="000000"/>
        </w:rPr>
      </w:pPr>
    </w:p>
    <w:p w14:paraId="63BD4D0C" w14:textId="77777777" w:rsidR="001A39D2" w:rsidRDefault="001A39D2">
      <w:pPr>
        <w:spacing w:before="60" w:line="400" w:lineRule="atLeast"/>
        <w:outlineLvl w:val="0"/>
        <w:rPr>
          <w:color w:val="000000"/>
        </w:rPr>
      </w:pPr>
    </w:p>
    <w:p w14:paraId="23E0B288" w14:textId="77777777" w:rsidR="001A39D2" w:rsidRDefault="001A39D2">
      <w:pPr>
        <w:spacing w:before="60" w:line="400" w:lineRule="atLeast"/>
        <w:outlineLvl w:val="0"/>
        <w:rPr>
          <w:color w:val="000000"/>
        </w:rPr>
      </w:pPr>
    </w:p>
    <w:p w14:paraId="5C3EAF79" w14:textId="75A175B6" w:rsidR="001A39D2" w:rsidRDefault="001A39D2">
      <w:pPr>
        <w:spacing w:before="60" w:line="400" w:lineRule="atLeast"/>
        <w:outlineLvl w:val="0"/>
        <w:rPr>
          <w:color w:val="000000"/>
        </w:rPr>
      </w:pPr>
    </w:p>
    <w:p w14:paraId="561E6280" w14:textId="77777777" w:rsidR="001A39D2" w:rsidRDefault="001A39D2">
      <w:pPr>
        <w:spacing w:before="60" w:line="400" w:lineRule="atLeast"/>
        <w:outlineLvl w:val="0"/>
        <w:rPr>
          <w:color w:val="000000"/>
        </w:rPr>
      </w:pPr>
    </w:p>
    <w:p w14:paraId="64E1CA15" w14:textId="77777777" w:rsidR="001A39D2" w:rsidRDefault="001A39D2">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2"/>
      <w:r w:rsidRPr="00D7613E">
        <w:rPr>
          <w:color w:val="000000"/>
        </w:rPr>
        <w:t>References:</w:t>
      </w:r>
      <w:commentRangeEnd w:id="2"/>
      <w:r w:rsidR="0051319A">
        <w:rPr>
          <w:rStyle w:val="CommentReference"/>
        </w:rPr>
        <w:commentReference w:id="2"/>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3"/>
      <w:r w:rsidRPr="00D7613E">
        <w:rPr>
          <w:noProof/>
          <w:color w:val="000000"/>
          <w:lang w:val="en-US"/>
        </w:rPr>
        <w:t>Tables: if any</w:t>
      </w:r>
      <w:commentRangeEnd w:id="3"/>
      <w:r w:rsidR="00146711">
        <w:rPr>
          <w:rStyle w:val="CommentReference"/>
        </w:rPr>
        <w:commentReference w:id="3"/>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4"/>
      <w:r w:rsidRPr="00D7613E">
        <w:rPr>
          <w:noProof/>
          <w:color w:val="000000"/>
          <w:lang w:val="en-US"/>
        </w:rPr>
        <w:t>Legends to figures:</w:t>
      </w:r>
      <w:commentRangeEnd w:id="4"/>
      <w:r w:rsidR="001F5A53">
        <w:rPr>
          <w:rStyle w:val="CommentReference"/>
        </w:rPr>
        <w:commentReference w:id="4"/>
      </w:r>
    </w:p>
    <w:sectPr w:rsidR="005F126E"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4E525250" w14:textId="0F53864A" w:rsidR="00AF3A48" w:rsidRDefault="00AF3A48">
      <w:pPr>
        <w:pStyle w:val="CommentText"/>
      </w:pPr>
      <w:r>
        <w:rPr>
          <w:rStyle w:val="CommentReference"/>
        </w:rPr>
        <w:annotationRef/>
      </w:r>
      <w:r>
        <w:rPr>
          <w:rFonts w:ascii="Roboto" w:hAnsi="Roboto"/>
          <w:color w:val="545454"/>
          <w:sz w:val="22"/>
          <w:szCs w:val="22"/>
          <w:shd w:val="clear" w:color="auto" w:fill="FFFFFF"/>
        </w:rPr>
        <w:t xml:space="preserve">The report should describe the diagnostic challenge, the clinical and </w:t>
      </w:r>
      <w:proofErr w:type="spellStart"/>
      <w:r>
        <w:rPr>
          <w:rFonts w:ascii="Roboto" w:hAnsi="Roboto"/>
          <w:color w:val="545454"/>
          <w:sz w:val="22"/>
          <w:szCs w:val="22"/>
          <w:shd w:val="clear" w:color="auto" w:fill="FFFFFF"/>
        </w:rPr>
        <w:t>onychoscopic</w:t>
      </w:r>
      <w:proofErr w:type="spellEnd"/>
      <w:r>
        <w:rPr>
          <w:rFonts w:ascii="Roboto" w:hAnsi="Roboto"/>
          <w:color w:val="545454"/>
          <w:sz w:val="22"/>
          <w:szCs w:val="22"/>
          <w:shd w:val="clear" w:color="auto" w:fill="FFFFFF"/>
        </w:rPr>
        <w:t xml:space="preserve"> changes seen, the final diagnosis made (including how it was confirmed. We would be happy to accept standardised terminology instead of metaphoric terminology. The manuscript should not exceed 1000 words, 7 references, and 3 images/ tables. </w:t>
      </w:r>
      <w:proofErr w:type="spellStart"/>
      <w:r>
        <w:rPr>
          <w:rFonts w:ascii="Roboto" w:hAnsi="Roboto"/>
          <w:color w:val="545454"/>
          <w:sz w:val="22"/>
          <w:szCs w:val="22"/>
          <w:shd w:val="clear" w:color="auto" w:fill="FFFFFF"/>
        </w:rPr>
        <w:t>Upto</w:t>
      </w:r>
      <w:proofErr w:type="spellEnd"/>
      <w:r>
        <w:rPr>
          <w:rFonts w:ascii="Roboto" w:hAnsi="Roboto"/>
          <w:color w:val="545454"/>
          <w:sz w:val="22"/>
          <w:szCs w:val="22"/>
          <w:shd w:val="clear" w:color="auto" w:fill="FFFFFF"/>
        </w:rPr>
        <w:t xml:space="preserve"> 4 authors are permitted.</w:t>
      </w:r>
    </w:p>
  </w:comment>
  <w:comment w:id="2"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3"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4"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4E525250"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4E525250" w16cid:durableId="1CDDADC3"/>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068F" w14:textId="77777777" w:rsidR="00F71001" w:rsidRDefault="00F71001">
      <w:r>
        <w:separator/>
      </w:r>
    </w:p>
  </w:endnote>
  <w:endnote w:type="continuationSeparator" w:id="0">
    <w:p w14:paraId="4C40B726" w14:textId="77777777" w:rsidR="00F71001" w:rsidRDefault="00F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EAAC" w14:textId="77777777" w:rsidR="00F71001" w:rsidRDefault="00F71001">
      <w:r>
        <w:separator/>
      </w:r>
    </w:p>
  </w:footnote>
  <w:footnote w:type="continuationSeparator" w:id="0">
    <w:p w14:paraId="70166B99" w14:textId="77777777" w:rsidR="00F71001" w:rsidRDefault="00F7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A39D2"/>
    <w:rsid w:val="001F29B0"/>
    <w:rsid w:val="001F5A53"/>
    <w:rsid w:val="00296AB1"/>
    <w:rsid w:val="002C256E"/>
    <w:rsid w:val="002C5F39"/>
    <w:rsid w:val="002E1C39"/>
    <w:rsid w:val="0030127B"/>
    <w:rsid w:val="00383956"/>
    <w:rsid w:val="003B70F2"/>
    <w:rsid w:val="003E591A"/>
    <w:rsid w:val="00414BE2"/>
    <w:rsid w:val="00417881"/>
    <w:rsid w:val="00434218"/>
    <w:rsid w:val="004C690C"/>
    <w:rsid w:val="0051319A"/>
    <w:rsid w:val="0053654F"/>
    <w:rsid w:val="0059009B"/>
    <w:rsid w:val="005F126E"/>
    <w:rsid w:val="006532AA"/>
    <w:rsid w:val="0067680A"/>
    <w:rsid w:val="00684F81"/>
    <w:rsid w:val="006B15F4"/>
    <w:rsid w:val="006C4A76"/>
    <w:rsid w:val="00733902"/>
    <w:rsid w:val="007535FE"/>
    <w:rsid w:val="007546C3"/>
    <w:rsid w:val="007751A1"/>
    <w:rsid w:val="007C2ABD"/>
    <w:rsid w:val="007D6EDC"/>
    <w:rsid w:val="0085003E"/>
    <w:rsid w:val="00884161"/>
    <w:rsid w:val="009940B1"/>
    <w:rsid w:val="009B1D36"/>
    <w:rsid w:val="009D14E6"/>
    <w:rsid w:val="009E5D18"/>
    <w:rsid w:val="00A96F63"/>
    <w:rsid w:val="00AB0FE7"/>
    <w:rsid w:val="00AB18F2"/>
    <w:rsid w:val="00AC4C06"/>
    <w:rsid w:val="00AE3464"/>
    <w:rsid w:val="00AF3A48"/>
    <w:rsid w:val="00AF5A3A"/>
    <w:rsid w:val="00B27039"/>
    <w:rsid w:val="00B44C6E"/>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D67B0"/>
    <w:rsid w:val="00F10C24"/>
    <w:rsid w:val="00F40378"/>
    <w:rsid w:val="00F71001"/>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4</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2024-07-13T19:55:00Z</dcterms:created>
  <dcterms:modified xsi:type="dcterms:W3CDTF">2024-07-13T19:55:00Z</dcterms:modified>
</cp:coreProperties>
</file>